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F7118E" w:rsidRDefault="00F7118E" w:rsidP="00F7118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E822D1" w:rsidP="00F7118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</w:t>
      </w:r>
      <w:r w:rsidR="00F7118E">
        <w:rPr>
          <w:rFonts w:ascii="Times New Roman" w:hAnsi="Times New Roman" w:cs="Times New Roman"/>
          <w:b/>
          <w:sz w:val="28"/>
          <w:szCs w:val="28"/>
        </w:rPr>
        <w:t>ОНА</w:t>
      </w:r>
    </w:p>
    <w:p w:rsidR="008C086A" w:rsidRDefault="008C086A" w:rsidP="008C086A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четвёртого созыва</w:t>
      </w:r>
    </w:p>
    <w:p w:rsidR="008C086A" w:rsidRDefault="008C086A" w:rsidP="008C086A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(третья сессия)</w:t>
      </w:r>
    </w:p>
    <w:p w:rsidR="008C086A" w:rsidRDefault="008C086A" w:rsidP="008C086A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86A" w:rsidRDefault="008C086A" w:rsidP="008C08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 №  39</w:t>
      </w:r>
    </w:p>
    <w:p w:rsidR="008C086A" w:rsidRDefault="008C086A" w:rsidP="008C08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8C086A" w:rsidRDefault="008C086A" w:rsidP="008C086A">
      <w:pPr>
        <w:pStyle w:val="1"/>
        <w:jc w:val="center"/>
        <w:rPr>
          <w:szCs w:val="28"/>
        </w:rPr>
      </w:pPr>
    </w:p>
    <w:p w:rsidR="008C086A" w:rsidRDefault="008C086A" w:rsidP="008C08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вопросов местного значения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Северотатарского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Татарского района Новосибирской области на 2021 год</w:t>
      </w:r>
    </w:p>
    <w:p w:rsidR="008C086A" w:rsidRDefault="008C086A" w:rsidP="008C08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86A" w:rsidRDefault="008C086A" w:rsidP="008C08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Pr="008C086A" w:rsidRDefault="008C086A" w:rsidP="008C0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 xml:space="preserve">            </w:t>
      </w:r>
      <w:proofErr w:type="gramStart"/>
      <w:r w:rsidRPr="008C086A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E822D1">
        <w:rPr>
          <w:rFonts w:ascii="Times New Roman" w:hAnsi="Times New Roman" w:cs="Times New Roman"/>
          <w:sz w:val="28"/>
          <w:szCs w:val="28"/>
        </w:rPr>
        <w:t>Северотатарского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</w:t>
      </w:r>
      <w:r w:rsidR="00F7118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441DBB">
        <w:rPr>
          <w:rFonts w:ascii="Times New Roman" w:hAnsi="Times New Roman" w:cs="Times New Roman"/>
          <w:color w:val="000000" w:themeColor="text1"/>
          <w:sz w:val="28"/>
          <w:szCs w:val="28"/>
        </w:rPr>
        <w:t>от 25.11.</w:t>
      </w:r>
      <w:bookmarkStart w:id="0" w:name="_GoBack"/>
      <w:bookmarkEnd w:id="0"/>
      <w:r w:rsidR="00F9401A">
        <w:rPr>
          <w:rFonts w:ascii="Times New Roman" w:hAnsi="Times New Roman" w:cs="Times New Roman"/>
          <w:color w:val="000000" w:themeColor="text1"/>
          <w:sz w:val="28"/>
          <w:szCs w:val="28"/>
        </w:rPr>
        <w:t>2020 года № 7</w:t>
      </w:r>
      <w:r w:rsidR="00F7118E"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 </w:t>
      </w:r>
      <w:proofErr w:type="spellStart"/>
      <w:r w:rsidR="00E822D1">
        <w:rPr>
          <w:rFonts w:ascii="Times New Roman" w:hAnsi="Times New Roman" w:cs="Times New Roman"/>
          <w:sz w:val="28"/>
          <w:szCs w:val="28"/>
        </w:rPr>
        <w:t>Северотатарского</w:t>
      </w:r>
      <w:proofErr w:type="spellEnd"/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 w:rsidR="00F7118E"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F9401A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 w:rsidR="00F7118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118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8C0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8C086A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8C086A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</w:t>
      </w:r>
      <w:r w:rsidR="008C086A">
        <w:rPr>
          <w:sz w:val="28"/>
          <w:szCs w:val="28"/>
        </w:rPr>
        <w:t xml:space="preserve"> на 2021 год</w:t>
      </w:r>
      <w:r>
        <w:rPr>
          <w:sz w:val="28"/>
          <w:szCs w:val="28"/>
        </w:rPr>
        <w:t xml:space="preserve"> органами местного самоуправления Татарского района  осущес</w:t>
      </w:r>
      <w:r w:rsidR="008C086A">
        <w:rPr>
          <w:sz w:val="28"/>
          <w:szCs w:val="28"/>
        </w:rPr>
        <w:t xml:space="preserve">твление части полномочий </w:t>
      </w:r>
      <w:r>
        <w:rPr>
          <w:sz w:val="28"/>
          <w:szCs w:val="28"/>
        </w:rPr>
        <w:t>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8C086A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8C086A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 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8C0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8C086A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1" w:name="dst4966"/>
      <w:bookmarkEnd w:id="1"/>
    </w:p>
    <w:p w:rsidR="00C16DE3" w:rsidRDefault="00F7118E" w:rsidP="008C0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8C086A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8C086A" w:rsidRDefault="008C086A" w:rsidP="008C0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86A" w:rsidRDefault="008C086A" w:rsidP="008C0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86A" w:rsidRDefault="008C086A" w:rsidP="008C0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86A" w:rsidRDefault="008C086A" w:rsidP="008C0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86A" w:rsidRDefault="008C086A" w:rsidP="008C0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86A" w:rsidRPr="00774CCE" w:rsidRDefault="008C086A" w:rsidP="008C0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DE3" w:rsidRPr="00774CCE" w:rsidRDefault="00F7118E" w:rsidP="008C0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4967"/>
      <w:bookmarkEnd w:id="2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8C086A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</w:t>
      </w:r>
      <w:r w:rsidR="008C08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договоров (соглашений), заключенных в целях исполнения государственных (муниципальных) контрактов;</w:t>
      </w:r>
    </w:p>
    <w:p w:rsidR="00C16DE3" w:rsidRPr="00774CCE" w:rsidRDefault="00F7118E" w:rsidP="008C0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4968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8C086A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 достоверностью отчетов о результатах предоставления и (или)</w:t>
      </w:r>
      <w:r w:rsidR="008C08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8C0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st5015"/>
      <w:bookmarkEnd w:id="4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8C086A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8C086A" w:rsidP="008C086A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8C086A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8C086A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8C086A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8C086A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8C086A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8C086A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8C086A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8C086A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8C086A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8C086A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8C086A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8C086A" w:rsidRPr="008C086A" w:rsidRDefault="008C086A" w:rsidP="008C08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Северотатарского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8C08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 xml:space="preserve">Объём межбюджетных трансфертов на исполнение администрацией Татарского района </w:t>
      </w:r>
      <w:r w:rsidR="008C086A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8C086A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="008C086A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8C086A">
        <w:rPr>
          <w:rFonts w:ascii="Times New Roman" w:hAnsi="Times New Roman" w:cs="Times New Roman"/>
          <w:sz w:val="28"/>
          <w:szCs w:val="28"/>
        </w:rPr>
        <w:t xml:space="preserve">  на 2021 год составляет 36 900 </w:t>
      </w:r>
      <w:r w:rsidR="00F7118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8C08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C08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вопросов местного значения </w:t>
      </w:r>
      <w:r w:rsidR="00E822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Северотаттарского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области.</w:t>
      </w:r>
    </w:p>
    <w:p w:rsidR="00E42A51" w:rsidRDefault="00774CCE" w:rsidP="008C086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8C086A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C086A" w:rsidRDefault="008C086A" w:rsidP="008C086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8C086A" w:rsidRDefault="008C086A" w:rsidP="008C086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8C086A" w:rsidRDefault="008C086A" w:rsidP="008C086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8C086A" w:rsidRDefault="008C086A" w:rsidP="008C086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8C086A" w:rsidRDefault="008C086A" w:rsidP="008C086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8C086A" w:rsidRPr="00E42A51" w:rsidRDefault="008C086A" w:rsidP="008C086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Pr="00E42A51" w:rsidRDefault="008C086A" w:rsidP="008C086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774CCE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.Настоящее решение вступает в силу со дня, следующего за днем его официального   опубликования.</w:t>
      </w:r>
    </w:p>
    <w:p w:rsidR="00F9401A" w:rsidRPr="00E42A51" w:rsidRDefault="008C086A" w:rsidP="008C086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F9401A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F9401A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F9401A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9401A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F9401A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администраци</w:t>
      </w:r>
      <w:r w:rsidR="00F9401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Татарского района Горшкова В.В.</w:t>
      </w:r>
      <w:r w:rsidR="00F9401A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 </w:t>
      </w:r>
      <w:r w:rsidR="00F9401A" w:rsidRPr="00E42A51">
        <w:rPr>
          <w:rFonts w:ascii="Times New Roman" w:eastAsiaTheme="minorEastAsia" w:hAnsi="Times New Roman"/>
          <w:sz w:val="28"/>
          <w:szCs w:val="28"/>
          <w:lang w:eastAsia="ru-RU"/>
        </w:rPr>
        <w:t>на постоянную   комиссию  по законодательству, местному самоуправлению и вопросам Ма</w:t>
      </w:r>
      <w:r w:rsidR="00F9401A"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(Антипова С.А.</w:t>
      </w:r>
      <w:r w:rsidR="00F9401A"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F9401A" w:rsidRPr="00E42A51" w:rsidRDefault="00F9401A" w:rsidP="00F9401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Default="00E42A51" w:rsidP="00F9401A">
      <w:pPr>
        <w:spacing w:after="0"/>
        <w:ind w:left="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C086A" w:rsidRDefault="008C086A" w:rsidP="00F9401A">
      <w:pPr>
        <w:spacing w:after="0"/>
        <w:ind w:left="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C086A" w:rsidRDefault="008C086A" w:rsidP="00F9401A">
      <w:pPr>
        <w:spacing w:after="0"/>
        <w:ind w:left="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C086A" w:rsidRDefault="008C086A" w:rsidP="008C08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8C086A" w:rsidRDefault="008C086A" w:rsidP="008C08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района    </w:t>
      </w:r>
    </w:p>
    <w:p w:rsidR="008C086A" w:rsidRDefault="008C086A" w:rsidP="008C0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086A" w:rsidRDefault="008C086A" w:rsidP="008C08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C086A" w:rsidRDefault="008C086A" w:rsidP="008C086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Ю.М. Вязов                                                                    В.В. Носков</w:t>
      </w:r>
    </w:p>
    <w:p w:rsidR="008C086A" w:rsidRPr="002126B0" w:rsidRDefault="008C086A" w:rsidP="008C086A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8C086A" w:rsidRPr="002126B0" w:rsidRDefault="008C086A" w:rsidP="008C086A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8C086A" w:rsidRPr="00E42A51" w:rsidRDefault="008C086A" w:rsidP="008C086A">
      <w:pPr>
        <w:rPr>
          <w:rFonts w:eastAsiaTheme="minorEastAsia"/>
          <w:lang w:eastAsia="ru-RU"/>
        </w:rPr>
      </w:pPr>
    </w:p>
    <w:p w:rsidR="008C086A" w:rsidRPr="00E42A51" w:rsidRDefault="008C086A" w:rsidP="00F9401A">
      <w:pPr>
        <w:spacing w:after="0"/>
        <w:ind w:left="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sectPr w:rsidR="008C086A" w:rsidRPr="00E42A51" w:rsidSect="00F7421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2A00F0"/>
    <w:rsid w:val="00441DBB"/>
    <w:rsid w:val="00545533"/>
    <w:rsid w:val="00565251"/>
    <w:rsid w:val="00774CCE"/>
    <w:rsid w:val="00787C55"/>
    <w:rsid w:val="007D4D3B"/>
    <w:rsid w:val="00863DBE"/>
    <w:rsid w:val="00884E93"/>
    <w:rsid w:val="008C086A"/>
    <w:rsid w:val="009063A0"/>
    <w:rsid w:val="00AA15BE"/>
    <w:rsid w:val="00AC4A04"/>
    <w:rsid w:val="00BA6E13"/>
    <w:rsid w:val="00C16DE3"/>
    <w:rsid w:val="00DC7F27"/>
    <w:rsid w:val="00E42A51"/>
    <w:rsid w:val="00E822D1"/>
    <w:rsid w:val="00F03B47"/>
    <w:rsid w:val="00F7118E"/>
    <w:rsid w:val="00F74215"/>
    <w:rsid w:val="00F9401A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42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42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18</cp:revision>
  <cp:lastPrinted>2020-12-08T09:43:00Z</cp:lastPrinted>
  <dcterms:created xsi:type="dcterms:W3CDTF">2020-01-20T07:30:00Z</dcterms:created>
  <dcterms:modified xsi:type="dcterms:W3CDTF">2020-12-08T09:45:00Z</dcterms:modified>
</cp:coreProperties>
</file>